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30BA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20" w:lineRule="exact"/>
        <w:ind w:firstLine="1767" w:firstLineChars="400"/>
        <w:jc w:val="both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海南健康管理职业技术学院</w:t>
      </w:r>
    </w:p>
    <w:p w14:paraId="77255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both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eastAsia="zh-CN"/>
        </w:rPr>
        <w:t>　　　</w:t>
      </w:r>
      <w:bookmarkStart w:id="0" w:name="_GoBack"/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20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XX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年教师企业实践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总结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报告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模板</w:t>
      </w:r>
      <w:bookmarkEnd w:id="0"/>
    </w:p>
    <w:p w14:paraId="4072DE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字数不少于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３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000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字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）</w:t>
      </w:r>
    </w:p>
    <w:p w14:paraId="72D683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40404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404040"/>
          <w:spacing w:val="0"/>
          <w:kern w:val="0"/>
          <w:sz w:val="28"/>
          <w:szCs w:val="28"/>
          <w:shd w:val="clear" w:fill="FFFFFF"/>
          <w:lang w:val="en-US" w:eastAsia="zh-CN" w:bidi="ar"/>
        </w:rPr>
        <w:t>教师姓名：　　　　　　部　门：　　　　　　任教学科：</w:t>
      </w:r>
    </w:p>
    <w:p w14:paraId="7FE40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40404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404040"/>
          <w:spacing w:val="0"/>
          <w:kern w:val="0"/>
          <w:sz w:val="28"/>
          <w:szCs w:val="28"/>
          <w:shd w:val="clear" w:fill="FFFFFF"/>
          <w:lang w:val="en-US" w:eastAsia="zh-CN" w:bidi="ar"/>
        </w:rPr>
        <w:t>实践单位：　　　　　　　　　　　　　　　　实践岗位：</w:t>
      </w:r>
    </w:p>
    <w:p w14:paraId="404179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40404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404040"/>
          <w:spacing w:val="0"/>
          <w:kern w:val="0"/>
          <w:sz w:val="28"/>
          <w:szCs w:val="28"/>
          <w:shd w:val="clear" w:fill="FFFFFF"/>
          <w:lang w:val="en-US" w:eastAsia="zh-CN" w:bidi="ar"/>
        </w:rPr>
        <w:t>实践时间：　　　　　　　　　　　　　　　　职　　责：　　　　　　　　　　　　　　</w:t>
      </w:r>
    </w:p>
    <w:p w14:paraId="174EA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/>
        <w:textAlignment w:val="auto"/>
        <w:rPr>
          <w:rFonts w:hint="default" w:ascii="黑体" w:hAnsi="黑体" w:eastAsia="黑体" w:cs="黑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Segoe UI" w:hAnsi="Segoe UI" w:eastAsia="Segoe UI" w:cs="Segoe UI"/>
          <w:b/>
          <w:bCs/>
          <w:i w:val="0"/>
          <w:iCs w:val="0"/>
          <w:caps w:val="0"/>
          <w:color w:val="0000FF"/>
          <w:spacing w:val="0"/>
          <w:kern w:val="0"/>
          <w:sz w:val="24"/>
          <w:szCs w:val="24"/>
          <w:shd w:val="clear" w:fill="FFFFFF"/>
          <w:lang w:val="en-US" w:eastAsia="zh-CN" w:bidi="ar"/>
        </w:rPr>
        <w:t>（以上抬头信息为必填）</w:t>
      </w:r>
    </w:p>
    <w:p w14:paraId="40E2513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right="0" w:rightChars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  <w:r>
        <w:rPr>
          <w:rStyle w:val="5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val="en-US" w:eastAsia="zh-CN"/>
        </w:rPr>
        <w:t>　</w:t>
      </w:r>
      <w:r>
        <w:rPr>
          <w:rStyle w:val="5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一、企业</w:t>
      </w:r>
      <w:r>
        <w:rPr>
          <w:rStyle w:val="5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实践总结</w:t>
      </w:r>
      <w:r>
        <w:rPr>
          <w:rStyle w:val="5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　　　　　　　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（</w:t>
      </w:r>
      <w:r>
        <w:rPr>
          <w:rFonts w:hint="eastAsia" w:ascii="黑体" w:hAnsi="黑体" w:eastAsia="黑体" w:cs="黑体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一级标题：黑体</w:t>
      </w:r>
      <w:r>
        <w:rPr>
          <w:rFonts w:hint="eastAsia" w:ascii="黑体" w:hAnsi="黑体" w:eastAsia="黑体" w:cs="黑体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四</w:t>
      </w:r>
      <w:r>
        <w:rPr>
          <w:rFonts w:hint="eastAsia" w:ascii="黑体" w:hAnsi="黑体" w:eastAsia="黑体" w:cs="黑体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号）</w:t>
      </w:r>
      <w:r>
        <w:rPr>
          <w:rFonts w:hint="eastAsia" w:ascii="黑体" w:hAnsi="黑体" w:eastAsia="黑体" w:cs="黑体"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实践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单位基本情况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　　　　　</w:t>
      </w:r>
      <w:r>
        <w:rPr>
          <w:rFonts w:hint="eastAsia" w:ascii="楷体" w:hAnsi="楷体" w:eastAsia="楷体" w:cs="楷体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（二级标题：楷体</w:t>
      </w:r>
      <w:r>
        <w:rPr>
          <w:rFonts w:hint="eastAsia" w:ascii="楷体" w:hAnsi="楷体" w:eastAsia="楷体" w:cs="楷体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四</w:t>
      </w:r>
      <w:r>
        <w:rPr>
          <w:rFonts w:hint="eastAsia" w:ascii="楷体" w:hAnsi="楷体" w:eastAsia="楷体" w:cs="楷体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号）</w:t>
      </w:r>
      <w:r>
        <w:rPr>
          <w:rFonts w:hint="default" w:ascii="Segoe UI" w:hAnsi="Segoe UI" w:eastAsia="Segoe UI" w:cs="Segoe UI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　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１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.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单位性质与行业地位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　　　　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（三级标题：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仿宋体四号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加粗）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 xml:space="preserve"> </w:t>
      </w:r>
    </w:p>
    <w:p w14:paraId="63AFC66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（正文：仿宋体四号，1.5倍行距）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……</w:t>
      </w:r>
    </w:p>
    <w:p w14:paraId="12F7BFD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right="0" w:rightChars="0" w:firstLine="560" w:firstLineChars="20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２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.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实践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岗位职责说明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与主要工作内容</w:t>
      </w:r>
      <w:r>
        <w:rPr>
          <w:rFonts w:hint="eastAsia" w:ascii="仿宋" w:hAnsi="仿宋" w:eastAsia="仿宋" w:cs="仿宋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二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实践工作内容与过程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　　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１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.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主要参与项目/任务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重点说明1-2个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　　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２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.实践中的关键收获（技能、行业认知）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专业能力提升总结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　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　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1.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行业新技术、标准或管理模式学习</w:t>
      </w:r>
    </w:p>
    <w:p w14:paraId="6F27215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right="0" w:rightChars="0" w:firstLine="562" w:firstLineChars="200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２.实践技能转化成果（反哺教学等）</w:t>
      </w:r>
    </w:p>
    <w:p w14:paraId="5974CA6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right="0" w:rightChars="0"/>
        <w:textAlignment w:val="auto"/>
        <w:rPr>
          <w:rStyle w:val="5"/>
          <w:rFonts w:hint="default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</w:pPr>
      <w:r>
        <w:rPr>
          <w:rStyle w:val="5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eastAsia="zh-CN"/>
        </w:rPr>
        <w:t>　</w:t>
      </w:r>
      <w:r>
        <w:rPr>
          <w:rStyle w:val="5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二、</w:t>
      </w:r>
      <w:r>
        <w:rPr>
          <w:rStyle w:val="5"/>
          <w:rFonts w:hint="default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行业（产业）分析</w:t>
      </w:r>
    </w:p>
    <w:p w14:paraId="66EFC73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right="0" w:rightChars="0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</w:pPr>
      <w:r>
        <w:rPr>
          <w:rStyle w:val="5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　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（一）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行业发展现状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　　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　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１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.行业现状（数据支撑）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　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　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　2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eastAsia="zh-CN"/>
        </w:rPr>
        <w:t>．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技术发展趋势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　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（二）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企业人才需求分析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　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　１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.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岗位能力要求变化</w:t>
      </w:r>
    </w:p>
    <w:p w14:paraId="00C75C8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right="0" w:rightChars="0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　　2．就业需求趋势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br w:type="textWrapping"/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　　３．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行业发展对专业建设的启示</w:t>
      </w:r>
    </w:p>
    <w:p w14:paraId="60A514A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Chars="0" w:right="0" w:rightChars="0" w:firstLine="480" w:firstLineChars="200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（</w:t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结合各专业人才培养及教学缺口等相关思考</w:t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）</w:t>
      </w:r>
    </w:p>
    <w:p w14:paraId="69AFB2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</w:pPr>
      <w:r>
        <w:rPr>
          <w:rStyle w:val="5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shd w:val="clear" w:fill="FFFFFF"/>
          <w:lang w:eastAsia="zh-CN"/>
        </w:rPr>
        <w:t>　</w:t>
      </w:r>
      <w:r>
        <w:rPr>
          <w:rStyle w:val="5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三、</w:t>
      </w:r>
      <w:r>
        <w:rPr>
          <w:rStyle w:val="5"/>
          <w:rFonts w:hint="default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产教融合案例设计与教学改革思考</w:t>
      </w:r>
      <w:r>
        <w:rPr>
          <w:rStyle w:val="5"/>
          <w:rFonts w:hint="default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br w:type="textWrapping"/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　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（一）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典型产教融合案例设计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　　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　１.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案例背景与目标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br w:type="textWrapping"/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　　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　２.实施路径与预期效果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br w:type="textWrapping"/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（二）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教学改革建议</w:t>
      </w:r>
      <w:r>
        <w:rPr>
          <w:rFonts w:hint="default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404040"/>
          <w:spacing w:val="0"/>
          <w:sz w:val="24"/>
          <w:szCs w:val="24"/>
          <w:shd w:val="clear" w:fill="FFFFFF"/>
        </w:rPr>
        <w:t>　　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　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．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课程内容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更新建议（结合行业新技术）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br w:type="textWrapping"/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　　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　２．教学方法改进（如项目式教学、企业导师引入等）</w:t>
      </w:r>
    </w:p>
    <w:p w14:paraId="40A414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right="0" w:firstLine="0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</w:pPr>
      <w:r>
        <w:rPr>
          <w:rStyle w:val="5"/>
          <w:rFonts w:hint="eastAsia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　四、</w:t>
      </w:r>
      <w:r>
        <w:rPr>
          <w:rStyle w:val="5"/>
          <w:rFonts w:hint="default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附录</w:t>
      </w:r>
      <w:r>
        <w:rPr>
          <w:rStyle w:val="5"/>
          <w:rFonts w:hint="default" w:ascii="黑体" w:hAnsi="黑体" w:eastAsia="黑体" w:cs="黑体"/>
          <w:b w:val="0"/>
          <w:bCs w:val="0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br w:type="textWrapping"/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eastAsia="zh-CN"/>
        </w:rPr>
        <w:t>　　　１</w:t>
      </w:r>
      <w:r>
        <w:rPr>
          <w:rFonts w:hint="eastAsia" w:ascii="Segoe UI" w:hAnsi="Segoe UI" w:eastAsia="宋体" w:cs="Segoe UI"/>
          <w:i w:val="0"/>
          <w:iCs w:val="0"/>
          <w:caps w:val="0"/>
          <w:color w:val="404040"/>
          <w:spacing w:val="0"/>
          <w:sz w:val="24"/>
          <w:szCs w:val="24"/>
          <w:shd w:val="clear" w:fill="FFFFFF"/>
          <w:lang w:val="en-US" w:eastAsia="zh-CN"/>
        </w:rPr>
        <w:t>.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实践过程影像资料</w:t>
      </w:r>
    </w:p>
    <w:p w14:paraId="7E99B9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0" w:right="0" w:firstLine="0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　　２.</w:t>
      </w:r>
      <w:r>
        <w:rPr>
          <w:rFonts w:hint="default" w:ascii="仿宋" w:hAnsi="仿宋" w:eastAsia="仿宋" w:cs="仿宋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参考文献</w:t>
      </w:r>
    </w:p>
    <w:p w14:paraId="49AA71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C00000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C00000"/>
          <w:spacing w:val="0"/>
          <w:sz w:val="22"/>
          <w:szCs w:val="22"/>
          <w:shd w:val="clear" w:fill="FFFFFF"/>
          <w:lang w:val="en-US" w:eastAsia="zh-CN"/>
        </w:rPr>
        <w:t>注：以上内容仅供参考，各专业可自身特点和行（企）业工作实际灵活调整。</w:t>
      </w:r>
    </w:p>
    <w:p w14:paraId="349B02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C00000"/>
          <w:spacing w:val="0"/>
          <w:sz w:val="22"/>
          <w:szCs w:val="22"/>
          <w:shd w:val="clear" w:fill="FFFFFF"/>
          <w:lang w:val="en-US" w:eastAsia="zh-CN"/>
        </w:rPr>
      </w:pPr>
    </w:p>
    <w:p w14:paraId="04F172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C00000"/>
          <w:spacing w:val="0"/>
          <w:sz w:val="22"/>
          <w:szCs w:val="22"/>
          <w:shd w:val="clear" w:fill="FFFFFF"/>
          <w:lang w:val="en-US" w:eastAsia="zh-CN"/>
        </w:rPr>
      </w:pPr>
    </w:p>
    <w:p w14:paraId="7CFBC9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C00000"/>
          <w:spacing w:val="0"/>
          <w:sz w:val="22"/>
          <w:szCs w:val="22"/>
          <w:shd w:val="clear" w:fill="FFFFFF"/>
          <w:lang w:val="en-US" w:eastAsia="zh-CN"/>
        </w:rPr>
      </w:pPr>
    </w:p>
    <w:p w14:paraId="301205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C00000"/>
          <w:spacing w:val="0"/>
          <w:sz w:val="22"/>
          <w:szCs w:val="22"/>
          <w:shd w:val="clear" w:fill="FFFFFF"/>
          <w:lang w:val="en-US" w:eastAsia="zh-CN"/>
        </w:rPr>
      </w:pPr>
    </w:p>
    <w:p w14:paraId="6B49E1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C00000"/>
          <w:spacing w:val="0"/>
          <w:sz w:val="22"/>
          <w:szCs w:val="22"/>
          <w:shd w:val="clear" w:fill="FFFFFF"/>
          <w:lang w:val="en-US" w:eastAsia="zh-CN"/>
        </w:rPr>
      </w:pPr>
    </w:p>
    <w:p w14:paraId="4A5E70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C00000"/>
          <w:spacing w:val="0"/>
          <w:sz w:val="22"/>
          <w:szCs w:val="22"/>
          <w:shd w:val="clear" w:fill="FFFFFF"/>
          <w:lang w:val="en-US" w:eastAsia="zh-CN"/>
        </w:rPr>
      </w:pPr>
    </w:p>
    <w:p w14:paraId="00B1C3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C00000"/>
          <w:spacing w:val="0"/>
          <w:sz w:val="22"/>
          <w:szCs w:val="22"/>
          <w:shd w:val="clear" w:fill="FFFFFF"/>
          <w:lang w:val="en-US" w:eastAsia="zh-CN"/>
        </w:rPr>
      </w:pPr>
    </w:p>
    <w:p w14:paraId="6B401E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C00000"/>
          <w:spacing w:val="0"/>
          <w:sz w:val="22"/>
          <w:szCs w:val="22"/>
          <w:shd w:val="clear" w:fill="FFFFFF"/>
          <w:lang w:val="en-US" w:eastAsia="zh-CN"/>
        </w:rPr>
      </w:pPr>
    </w:p>
    <w:p w14:paraId="2C4221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auto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C00000"/>
          <w:spacing w:val="0"/>
          <w:sz w:val="22"/>
          <w:szCs w:val="22"/>
          <w:shd w:val="clear" w:fill="FFFFFF"/>
          <w:lang w:val="en-US" w:eastAsia="zh-CN"/>
        </w:rPr>
      </w:pPr>
    </w:p>
    <w:p w14:paraId="41ECC58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4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D06BE4"/>
    <w:rsid w:val="00B32CFD"/>
    <w:rsid w:val="0D81796B"/>
    <w:rsid w:val="147541B9"/>
    <w:rsid w:val="189B20BF"/>
    <w:rsid w:val="1AEC341E"/>
    <w:rsid w:val="25E33BF5"/>
    <w:rsid w:val="27DC415D"/>
    <w:rsid w:val="2A0B4F4C"/>
    <w:rsid w:val="2A6308E4"/>
    <w:rsid w:val="2CE01677"/>
    <w:rsid w:val="32D06BE4"/>
    <w:rsid w:val="43FB0295"/>
    <w:rsid w:val="461B197A"/>
    <w:rsid w:val="499667B2"/>
    <w:rsid w:val="4D9F4E98"/>
    <w:rsid w:val="5D6724AC"/>
    <w:rsid w:val="5F732D26"/>
    <w:rsid w:val="695964F3"/>
    <w:rsid w:val="6EB00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479</Words>
  <Characters>569</Characters>
  <Lines>0</Lines>
  <Paragraphs>0</Paragraphs>
  <TotalTime>0</TotalTime>
  <ScaleCrop>false</ScaleCrop>
  <LinksUpToDate>false</LinksUpToDate>
  <CharactersWithSpaces>622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2025-06-30T04:47:00Z</dcterms:created>
  <dc:creator>Lu</dc:creator>
  <cp:lastModifiedBy>lin</cp:lastModifiedBy>
  <dcterms:modified xsi:type="dcterms:W3CDTF">2026-06-18T01:20:19Z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BF32C2EBD6DF45B788A441CF6370A3BD_13</vt:lpwstr>
  </property>
  <property fmtid="{D5CDD505-2E9C-101B-9397-08002B2CF9AE}" pid="4" name="KSOTemplateDocerSaveRecord">
    <vt:lpwstr>eyJoZGlkIjoiNDVjYTZhYzczM2VlMjEwNWQzODVjNDQyMWJkNGUxMTQiLCJ1c2VySWQiOiI4ODY1MjM1MzEifQ==</vt:lpwstr>
  </property>
</Properties>
</file>